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ED" w:rsidRPr="009943E4" w:rsidRDefault="003567ED" w:rsidP="003567ED">
      <w:pPr>
        <w:keepNext/>
        <w:jc w:val="center"/>
        <w:outlineLvl w:val="2"/>
        <w:rPr>
          <w:rFonts w:asciiTheme="minorHAnsi" w:eastAsia="Times" w:hAnsiTheme="minorHAnsi" w:cs="Arial"/>
          <w:b/>
          <w:szCs w:val="20"/>
          <w:u w:val="single"/>
        </w:rPr>
      </w:pPr>
      <w:bookmarkStart w:id="0" w:name="_GoBack"/>
      <w:bookmarkEnd w:id="0"/>
      <w:r w:rsidRPr="009943E4">
        <w:rPr>
          <w:rFonts w:asciiTheme="minorHAnsi" w:eastAsia="Times" w:hAnsiTheme="minorHAnsi" w:cs="Arial"/>
          <w:b/>
          <w:szCs w:val="20"/>
          <w:u w:val="single"/>
        </w:rPr>
        <w:t>TARDY POLICY AND PROCEDURES</w:t>
      </w:r>
    </w:p>
    <w:p w:rsidR="003567ED" w:rsidRPr="009943E4" w:rsidRDefault="003567ED" w:rsidP="003567ED">
      <w:pPr>
        <w:keepNext/>
        <w:jc w:val="both"/>
        <w:outlineLvl w:val="2"/>
        <w:rPr>
          <w:rFonts w:asciiTheme="minorHAnsi" w:eastAsia="Times" w:hAnsiTheme="minorHAnsi" w:cs="Arial"/>
          <w:b/>
          <w:sz w:val="20"/>
          <w:szCs w:val="20"/>
          <w:u w:val="single"/>
        </w:rPr>
      </w:pPr>
    </w:p>
    <w:p w:rsidR="003567ED" w:rsidRPr="009943E4" w:rsidRDefault="003567ED" w:rsidP="003567ED">
      <w:pPr>
        <w:rPr>
          <w:rFonts w:asciiTheme="minorHAnsi" w:eastAsia="Times" w:hAnsiTheme="minorHAnsi" w:cs="Arial"/>
          <w:color w:val="000000"/>
          <w:sz w:val="22"/>
          <w:szCs w:val="22"/>
        </w:rPr>
      </w:pPr>
      <w:r w:rsidRPr="009943E4">
        <w:rPr>
          <w:rFonts w:asciiTheme="minorHAnsi" w:eastAsia="Times" w:hAnsiTheme="minorHAnsi" w:cs="Arial"/>
          <w:sz w:val="22"/>
          <w:szCs w:val="22"/>
        </w:rPr>
        <w:t xml:space="preserve">Regular and punctual attendance is expected of all students.  A student is considered tardy upon arrival to any class after the tardy bell.  </w:t>
      </w:r>
      <w:r w:rsidRPr="009943E4">
        <w:rPr>
          <w:rFonts w:asciiTheme="minorHAnsi" w:eastAsia="Times" w:hAnsiTheme="minorHAnsi" w:cs="Arial"/>
          <w:color w:val="000000"/>
          <w:sz w:val="22"/>
          <w:szCs w:val="22"/>
        </w:rPr>
        <w:t xml:space="preserve">Any unexcused tardy in excess of 30 minutes, may be counted toward truancy.  </w:t>
      </w:r>
    </w:p>
    <w:p w:rsidR="003567ED" w:rsidRPr="009943E4" w:rsidRDefault="003567ED" w:rsidP="003567ED">
      <w:pPr>
        <w:rPr>
          <w:rFonts w:asciiTheme="minorHAnsi" w:eastAsia="Times" w:hAnsiTheme="minorHAnsi" w:cs="Arial"/>
          <w:color w:val="000000"/>
          <w:sz w:val="20"/>
          <w:szCs w:val="20"/>
        </w:rPr>
      </w:pPr>
    </w:p>
    <w:p w:rsidR="003567ED" w:rsidRPr="009943E4" w:rsidRDefault="003567ED" w:rsidP="003567ED">
      <w:pPr>
        <w:rPr>
          <w:rFonts w:asciiTheme="minorHAnsi" w:eastAsia="Times" w:hAnsiTheme="minorHAnsi" w:cs="Arial"/>
          <w:color w:val="000000"/>
          <w:sz w:val="22"/>
          <w:szCs w:val="22"/>
        </w:rPr>
      </w:pPr>
      <w:r w:rsidRPr="009943E4">
        <w:rPr>
          <w:rFonts w:asciiTheme="minorHAnsi" w:eastAsia="Times" w:hAnsiTheme="minorHAnsi" w:cs="Arial"/>
          <w:color w:val="000000"/>
          <w:sz w:val="22"/>
          <w:szCs w:val="22"/>
        </w:rPr>
        <w:t>The following procedures are to be followed for all tardy students:</w:t>
      </w:r>
    </w:p>
    <w:p w:rsidR="003567ED" w:rsidRPr="009943E4" w:rsidRDefault="00767D35" w:rsidP="003567ED">
      <w:pPr>
        <w:pStyle w:val="ListParagraph"/>
        <w:numPr>
          <w:ilvl w:val="0"/>
          <w:numId w:val="2"/>
        </w:numPr>
        <w:rPr>
          <w:rFonts w:asciiTheme="minorHAnsi" w:eastAsia="Times" w:hAnsiTheme="minorHAnsi" w:cs="Arial"/>
          <w:b/>
          <w:color w:val="000000"/>
          <w:sz w:val="22"/>
          <w:szCs w:val="22"/>
        </w:rPr>
      </w:pPr>
      <w:r w:rsidRPr="009943E4">
        <w:rPr>
          <w:rFonts w:asciiTheme="minorHAnsi" w:hAnsiTheme="minorHAnsi" w:cs="Arial"/>
          <w:b/>
          <w:sz w:val="22"/>
          <w:szCs w:val="22"/>
        </w:rPr>
        <w:t>&lt;&lt;</w:t>
      </w:r>
      <w:r w:rsidR="00B510EC" w:rsidRPr="009943E4">
        <w:rPr>
          <w:rFonts w:asciiTheme="minorHAnsi" w:hAnsiTheme="minorHAnsi" w:cs="Arial"/>
          <w:b/>
          <w:sz w:val="22"/>
          <w:szCs w:val="22"/>
        </w:rPr>
        <w:t>INSERT</w:t>
      </w:r>
      <w:r w:rsidRPr="009943E4">
        <w:rPr>
          <w:rFonts w:asciiTheme="minorHAnsi" w:hAnsiTheme="minorHAnsi" w:cs="Arial"/>
          <w:b/>
          <w:sz w:val="22"/>
          <w:szCs w:val="22"/>
        </w:rPr>
        <w:t xml:space="preserve"> SCHOOL’S TARDY PROCEDURE HERE&gt;&gt;</w:t>
      </w: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</w:p>
    <w:p w:rsidR="003567ED" w:rsidRPr="009943E4" w:rsidRDefault="00767D35" w:rsidP="003567E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9943E4">
        <w:rPr>
          <w:rFonts w:asciiTheme="minorHAnsi" w:hAnsiTheme="minorHAnsi" w:cs="Arial"/>
          <w:b/>
          <w:sz w:val="22"/>
          <w:szCs w:val="22"/>
          <w:u w:val="single"/>
        </w:rPr>
        <w:t>The consequences for tardiness</w:t>
      </w:r>
      <w:r w:rsidR="003567ED" w:rsidRPr="009943E4">
        <w:rPr>
          <w:rFonts w:asciiTheme="minorHAnsi" w:hAnsiTheme="minorHAnsi" w:cs="Arial"/>
          <w:b/>
          <w:sz w:val="22"/>
          <w:szCs w:val="22"/>
          <w:u w:val="single"/>
        </w:rPr>
        <w:t xml:space="preserve"> will be progressive and occur as follows:</w:t>
      </w: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1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st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</w:r>
      <w:r w:rsidRPr="009943E4">
        <w:rPr>
          <w:rFonts w:asciiTheme="minorHAnsi" w:hAnsiTheme="minorHAnsi" w:cs="Arial"/>
          <w:sz w:val="22"/>
          <w:szCs w:val="22"/>
        </w:rPr>
        <w:tab/>
        <w:t xml:space="preserve">Warning documented by the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Pr="009943E4">
        <w:rPr>
          <w:rFonts w:asciiTheme="minorHAnsi" w:hAnsiTheme="minorHAnsi" w:cs="Arial"/>
          <w:sz w:val="22"/>
          <w:szCs w:val="22"/>
        </w:rPr>
        <w:t xml:space="preserve"> Office</w:t>
      </w: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2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nd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</w:r>
      <w:r w:rsidRPr="009943E4">
        <w:rPr>
          <w:rFonts w:asciiTheme="minorHAnsi" w:hAnsiTheme="minorHAnsi" w:cs="Arial"/>
          <w:sz w:val="22"/>
          <w:szCs w:val="22"/>
        </w:rPr>
        <w:tab/>
        <w:t xml:space="preserve">Warning documented by the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Pr="009943E4">
        <w:rPr>
          <w:rFonts w:asciiTheme="minorHAnsi" w:hAnsiTheme="minorHAnsi" w:cs="Arial"/>
          <w:sz w:val="22"/>
          <w:szCs w:val="22"/>
        </w:rPr>
        <w:t xml:space="preserve"> Office</w:t>
      </w: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3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rd</w:t>
      </w:r>
      <w:r w:rsidRPr="009943E4">
        <w:rPr>
          <w:rFonts w:asciiTheme="minorHAnsi" w:hAnsiTheme="minorHAnsi" w:cs="Arial"/>
          <w:sz w:val="22"/>
          <w:szCs w:val="22"/>
        </w:rPr>
        <w:t xml:space="preserve"> Consequence </w:t>
      </w:r>
      <w:r w:rsidRPr="009943E4">
        <w:rPr>
          <w:rFonts w:asciiTheme="minorHAnsi" w:hAnsiTheme="minorHAnsi" w:cs="Arial"/>
          <w:sz w:val="22"/>
          <w:szCs w:val="22"/>
        </w:rPr>
        <w:tab/>
      </w:r>
      <w:r w:rsidRPr="009943E4">
        <w:rPr>
          <w:rFonts w:asciiTheme="minorHAnsi" w:hAnsiTheme="minorHAnsi" w:cs="Arial"/>
          <w:sz w:val="22"/>
          <w:szCs w:val="22"/>
        </w:rPr>
        <w:tab/>
        <w:t xml:space="preserve">Call home from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 Office</w:t>
      </w:r>
      <w:r w:rsidRPr="009943E4">
        <w:rPr>
          <w:rFonts w:asciiTheme="minorHAnsi" w:hAnsiTheme="minorHAnsi" w:cs="Arial"/>
          <w:sz w:val="22"/>
          <w:szCs w:val="22"/>
        </w:rPr>
        <w:t>, tardy documented</w:t>
      </w:r>
      <w:r w:rsidR="00767D35" w:rsidRPr="009943E4">
        <w:rPr>
          <w:rFonts w:asciiTheme="minorHAnsi" w:hAnsiTheme="minorHAnsi" w:cs="Arial"/>
          <w:sz w:val="22"/>
          <w:szCs w:val="22"/>
        </w:rPr>
        <w:t xml:space="preserve"> in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(i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e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.,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 xml:space="preserve"> Tardy log book, </w:t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9943E4">
        <w:rPr>
          <w:rFonts w:asciiTheme="minorHAnsi" w:hAnsiTheme="minorHAnsi" w:cs="Arial"/>
          <w:sz w:val="22"/>
          <w:szCs w:val="22"/>
        </w:rPr>
        <w:tab/>
      </w:r>
      <w:proofErr w:type="spellStart"/>
      <w:r w:rsidR="00767D35" w:rsidRPr="009943E4">
        <w:rPr>
          <w:rFonts w:asciiTheme="minorHAnsi" w:hAnsiTheme="minorHAnsi" w:cs="Arial"/>
          <w:sz w:val="22"/>
          <w:szCs w:val="22"/>
          <w:u w:val="single"/>
        </w:rPr>
        <w:t>MiSiS</w:t>
      </w:r>
      <w:proofErr w:type="spellEnd"/>
      <w:r w:rsidR="00767D35" w:rsidRPr="009943E4">
        <w:rPr>
          <w:rFonts w:asciiTheme="minorHAnsi" w:hAnsiTheme="minorHAnsi" w:cs="Arial"/>
          <w:sz w:val="22"/>
          <w:szCs w:val="22"/>
          <w:u w:val="single"/>
        </w:rPr>
        <w:t>, etc.)</w:t>
      </w:r>
    </w:p>
    <w:p w:rsidR="003567ED" w:rsidRPr="009943E4" w:rsidRDefault="003567ED" w:rsidP="003567ED">
      <w:pPr>
        <w:rPr>
          <w:rFonts w:asciiTheme="minorHAnsi" w:hAnsiTheme="minorHAnsi" w:cs="Arial"/>
          <w:sz w:val="22"/>
          <w:szCs w:val="22"/>
        </w:rPr>
      </w:pPr>
    </w:p>
    <w:p w:rsidR="00B510EC" w:rsidRPr="009943E4" w:rsidRDefault="003567ED" w:rsidP="00B510EC">
      <w:pPr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4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Pr="009943E4">
        <w:rPr>
          <w:rFonts w:asciiTheme="minorHAnsi" w:hAnsiTheme="minorHAnsi" w:cs="Arial"/>
          <w:sz w:val="22"/>
          <w:szCs w:val="22"/>
        </w:rPr>
        <w:t xml:space="preserve">Call home from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Pr="009943E4">
        <w:rPr>
          <w:rFonts w:asciiTheme="minorHAnsi" w:hAnsiTheme="minorHAnsi" w:cs="Arial"/>
          <w:sz w:val="22"/>
          <w:szCs w:val="22"/>
        </w:rPr>
        <w:t xml:space="preserve"> Office; letter sent home with Tardy Policy; </w:t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B510EC" w:rsidRPr="009943E4">
        <w:rPr>
          <w:rFonts w:asciiTheme="minorHAnsi" w:hAnsiTheme="minorHAnsi" w:cs="Arial"/>
          <w:sz w:val="22"/>
          <w:szCs w:val="22"/>
        </w:rPr>
        <w:tab/>
      </w:r>
      <w:r w:rsidR="009943E4">
        <w:rPr>
          <w:rFonts w:asciiTheme="minorHAnsi" w:hAnsiTheme="minorHAnsi" w:cs="Arial"/>
          <w:sz w:val="22"/>
          <w:szCs w:val="22"/>
        </w:rPr>
        <w:tab/>
      </w:r>
      <w:r w:rsidRPr="009943E4">
        <w:rPr>
          <w:rFonts w:asciiTheme="minorHAnsi" w:hAnsiTheme="minorHAnsi" w:cs="Arial"/>
          <w:sz w:val="22"/>
          <w:szCs w:val="22"/>
        </w:rPr>
        <w:t>tardy</w:t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 </w:t>
      </w:r>
      <w:r w:rsidRPr="009943E4">
        <w:rPr>
          <w:rFonts w:asciiTheme="minorHAnsi" w:hAnsiTheme="minorHAnsi" w:cs="Arial"/>
          <w:sz w:val="22"/>
          <w:szCs w:val="22"/>
        </w:rPr>
        <w:t>documented</w:t>
      </w:r>
      <w:r w:rsidR="00767D35" w:rsidRPr="009943E4">
        <w:rPr>
          <w:rFonts w:asciiTheme="minorHAnsi" w:hAnsiTheme="minorHAnsi" w:cs="Arial"/>
          <w:sz w:val="22"/>
          <w:szCs w:val="22"/>
        </w:rPr>
        <w:t xml:space="preserve"> in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(i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e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 xml:space="preserve">., Tardy log book, </w:t>
      </w:r>
      <w:proofErr w:type="spellStart"/>
      <w:r w:rsidR="00767D35" w:rsidRPr="009943E4">
        <w:rPr>
          <w:rFonts w:asciiTheme="minorHAnsi" w:hAnsiTheme="minorHAnsi" w:cs="Arial"/>
          <w:sz w:val="22"/>
          <w:szCs w:val="22"/>
          <w:u w:val="single"/>
        </w:rPr>
        <w:t>MiSiS</w:t>
      </w:r>
      <w:proofErr w:type="spellEnd"/>
      <w:r w:rsidR="00767D35" w:rsidRPr="009943E4">
        <w:rPr>
          <w:rFonts w:asciiTheme="minorHAnsi" w:hAnsiTheme="minorHAnsi" w:cs="Arial"/>
          <w:sz w:val="22"/>
          <w:szCs w:val="22"/>
          <w:u w:val="single"/>
        </w:rPr>
        <w:t>, etc.)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 xml:space="preserve"> </w:t>
      </w:r>
    </w:p>
    <w:p w:rsidR="003567ED" w:rsidRPr="009943E4" w:rsidRDefault="003567ED" w:rsidP="00767D35">
      <w:pPr>
        <w:rPr>
          <w:rFonts w:asciiTheme="minorHAnsi" w:hAnsiTheme="minorHAnsi" w:cs="Arial"/>
          <w:sz w:val="22"/>
          <w:szCs w:val="22"/>
        </w:rPr>
      </w:pPr>
    </w:p>
    <w:p w:rsidR="00B510EC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5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  <w:t>Referral to</w:t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 </w:t>
      </w:r>
      <w:r w:rsidR="00767D35" w:rsidRPr="009943E4">
        <w:rPr>
          <w:rFonts w:asciiTheme="minorHAnsi" w:hAnsiTheme="minorHAnsi" w:cs="Arial"/>
          <w:sz w:val="22"/>
          <w:szCs w:val="22"/>
        </w:rPr>
        <w:t>______________________________ (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designated staff member, i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e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.,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 xml:space="preserve"> Dean, Counselor, Coordinator, etc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</w:t>
      </w:r>
      <w:r w:rsidR="00767D35" w:rsidRPr="009943E4">
        <w:rPr>
          <w:rFonts w:asciiTheme="minorHAnsi" w:hAnsiTheme="minorHAnsi" w:cs="Arial"/>
          <w:sz w:val="22"/>
          <w:szCs w:val="22"/>
        </w:rPr>
        <w:t>)</w:t>
      </w:r>
      <w:r w:rsidRPr="009943E4">
        <w:rPr>
          <w:rFonts w:asciiTheme="minorHAnsi" w:hAnsiTheme="minorHAnsi" w:cs="Arial"/>
          <w:sz w:val="22"/>
          <w:szCs w:val="22"/>
        </w:rPr>
        <w:t xml:space="preserve">; detention assigned; phone conference with parent/guardian in which </w:t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the student and parent/guardian is informed of </w:t>
      </w:r>
      <w:r w:rsidRPr="009943E4">
        <w:rPr>
          <w:rFonts w:asciiTheme="minorHAnsi" w:hAnsiTheme="minorHAnsi" w:cs="Arial"/>
          <w:sz w:val="22"/>
          <w:szCs w:val="22"/>
        </w:rPr>
        <w:t>future consequences</w:t>
      </w:r>
      <w:r w:rsidR="00B510EC" w:rsidRPr="009943E4">
        <w:rPr>
          <w:rFonts w:asciiTheme="minorHAnsi" w:hAnsiTheme="minorHAnsi" w:cs="Arial"/>
          <w:sz w:val="22"/>
          <w:szCs w:val="22"/>
        </w:rPr>
        <w:t>.</w:t>
      </w:r>
    </w:p>
    <w:p w:rsidR="003567ED" w:rsidRPr="009943E4" w:rsidRDefault="00B510EC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 xml:space="preserve"> </w:t>
      </w: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6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  <w:t>Referral to A</w:t>
      </w:r>
      <w:r w:rsidR="00A23D71" w:rsidRPr="009943E4">
        <w:rPr>
          <w:rFonts w:asciiTheme="minorHAnsi" w:hAnsiTheme="minorHAnsi" w:cs="Arial"/>
          <w:sz w:val="22"/>
          <w:szCs w:val="22"/>
        </w:rPr>
        <w:t xml:space="preserve">dministrator and a </w:t>
      </w:r>
      <w:r w:rsidRPr="009943E4">
        <w:rPr>
          <w:rFonts w:asciiTheme="minorHAnsi" w:hAnsiTheme="minorHAnsi" w:cs="Arial"/>
          <w:sz w:val="22"/>
          <w:szCs w:val="22"/>
        </w:rPr>
        <w:t xml:space="preserve">conference held with </w:t>
      </w:r>
      <w:r w:rsidR="00A23D71" w:rsidRPr="009943E4">
        <w:rPr>
          <w:rFonts w:asciiTheme="minorHAnsi" w:hAnsiTheme="minorHAnsi" w:cs="Arial"/>
          <w:sz w:val="22"/>
          <w:szCs w:val="22"/>
        </w:rPr>
        <w:t xml:space="preserve">the </w:t>
      </w:r>
      <w:r w:rsidRPr="009943E4">
        <w:rPr>
          <w:rFonts w:asciiTheme="minorHAnsi" w:hAnsiTheme="minorHAnsi" w:cs="Arial"/>
          <w:sz w:val="22"/>
          <w:szCs w:val="22"/>
        </w:rPr>
        <w:t>parent</w:t>
      </w:r>
      <w:r w:rsidR="00A23D71" w:rsidRPr="009943E4">
        <w:rPr>
          <w:rFonts w:asciiTheme="minorHAnsi" w:hAnsiTheme="minorHAnsi" w:cs="Arial"/>
          <w:sz w:val="22"/>
          <w:szCs w:val="22"/>
        </w:rPr>
        <w:t>/guardian and student.</w:t>
      </w: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7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  <w:t xml:space="preserve">Referral to 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ab/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__________________________</w:t>
      </w:r>
      <w:proofErr w:type="gramStart"/>
      <w:r w:rsidR="00767D35" w:rsidRPr="009943E4">
        <w:rPr>
          <w:rFonts w:asciiTheme="minorHAnsi" w:hAnsiTheme="minorHAnsi" w:cs="Arial"/>
          <w:sz w:val="22"/>
          <w:szCs w:val="22"/>
          <w:u w:val="single"/>
        </w:rPr>
        <w:t xml:space="preserve">_ </w:t>
      </w:r>
      <w:r w:rsidR="00767D35" w:rsidRPr="009943E4">
        <w:rPr>
          <w:rFonts w:asciiTheme="minorHAnsi" w:hAnsiTheme="minorHAnsi" w:cs="Arial"/>
          <w:sz w:val="22"/>
          <w:szCs w:val="22"/>
        </w:rPr>
        <w:t xml:space="preserve"> (</w:t>
      </w:r>
      <w:proofErr w:type="gramEnd"/>
      <w:r w:rsidR="00B510EC" w:rsidRPr="009943E4">
        <w:rPr>
          <w:rFonts w:asciiTheme="minorHAnsi" w:hAnsiTheme="minorHAnsi" w:cs="Arial"/>
          <w:sz w:val="22"/>
          <w:szCs w:val="22"/>
          <w:u w:val="single"/>
        </w:rPr>
        <w:t>designated staff member, i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e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.,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 xml:space="preserve"> D</w:t>
      </w:r>
      <w:r w:rsidRPr="009943E4">
        <w:rPr>
          <w:rFonts w:asciiTheme="minorHAnsi" w:hAnsiTheme="minorHAnsi" w:cs="Arial"/>
          <w:sz w:val="22"/>
          <w:szCs w:val="22"/>
          <w:u w:val="single"/>
        </w:rPr>
        <w:t>ean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>, Counselor, Coordinator, etc.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)</w:t>
      </w:r>
      <w:r w:rsidR="00B510EC" w:rsidRPr="009943E4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B510EC" w:rsidRPr="009943E4">
        <w:rPr>
          <w:rFonts w:asciiTheme="minorHAnsi" w:hAnsiTheme="minorHAnsi" w:cs="Arial"/>
          <w:sz w:val="22"/>
          <w:szCs w:val="22"/>
        </w:rPr>
        <w:t>and</w:t>
      </w:r>
      <w:proofErr w:type="gramEnd"/>
      <w:r w:rsidRPr="009943E4">
        <w:rPr>
          <w:rFonts w:asciiTheme="minorHAnsi" w:hAnsiTheme="minorHAnsi" w:cs="Arial"/>
          <w:sz w:val="22"/>
          <w:szCs w:val="22"/>
        </w:rPr>
        <w:t xml:space="preserve"> 2-hour Saturday Tutoring/Detention assigned; </w:t>
      </w:r>
      <w:r w:rsidR="00B510EC" w:rsidRPr="009943E4">
        <w:rPr>
          <w:rFonts w:asciiTheme="minorHAnsi" w:hAnsiTheme="minorHAnsi" w:cs="Arial"/>
          <w:sz w:val="22"/>
          <w:szCs w:val="22"/>
        </w:rPr>
        <w:t>Designated staff member</w:t>
      </w:r>
      <w:r w:rsidRPr="009943E4">
        <w:rPr>
          <w:rFonts w:asciiTheme="minorHAnsi" w:hAnsiTheme="minorHAnsi" w:cs="Arial"/>
          <w:sz w:val="22"/>
          <w:szCs w:val="22"/>
        </w:rPr>
        <w:t xml:space="preserve"> notifies the student and parent/g</w:t>
      </w:r>
      <w:r w:rsidR="00B510EC" w:rsidRPr="009943E4">
        <w:rPr>
          <w:rFonts w:asciiTheme="minorHAnsi" w:hAnsiTheme="minorHAnsi" w:cs="Arial"/>
          <w:sz w:val="22"/>
          <w:szCs w:val="22"/>
        </w:rPr>
        <w:t>uardian of future consequences.</w:t>
      </w:r>
    </w:p>
    <w:p w:rsidR="00B510EC" w:rsidRPr="009943E4" w:rsidRDefault="00B510EC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8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  <w:t xml:space="preserve">Referral to 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ab/>
        <w:t xml:space="preserve">___________________________ </w:t>
      </w:r>
      <w:r w:rsidR="00767D35" w:rsidRPr="009943E4">
        <w:rPr>
          <w:rFonts w:asciiTheme="minorHAnsi" w:hAnsiTheme="minorHAnsi" w:cs="Arial"/>
          <w:sz w:val="22"/>
          <w:szCs w:val="22"/>
        </w:rPr>
        <w:t xml:space="preserve"> (</w:t>
      </w:r>
      <w:r w:rsidR="00767D35" w:rsidRPr="009943E4">
        <w:rPr>
          <w:rFonts w:asciiTheme="minorHAnsi" w:hAnsiTheme="minorHAnsi" w:cs="Arial"/>
          <w:sz w:val="22"/>
          <w:szCs w:val="22"/>
          <w:u w:val="single"/>
        </w:rPr>
        <w:t>designated staff member, i.e., Dean, Counselor, Coordinator, etc.)</w:t>
      </w:r>
      <w:r w:rsidR="00B510EC" w:rsidRPr="009943E4">
        <w:rPr>
          <w:rFonts w:asciiTheme="minorHAnsi" w:hAnsiTheme="minorHAnsi" w:cs="Arial"/>
          <w:sz w:val="22"/>
          <w:szCs w:val="22"/>
        </w:rPr>
        <w:t xml:space="preserve"> and</w:t>
      </w:r>
      <w:r w:rsidRPr="009943E4">
        <w:rPr>
          <w:rFonts w:asciiTheme="minorHAnsi" w:hAnsiTheme="minorHAnsi" w:cs="Arial"/>
          <w:sz w:val="22"/>
          <w:szCs w:val="22"/>
        </w:rPr>
        <w:t xml:space="preserve"> 4-hour Saturday Tutoring/Detention assigned; phone conference wi</w:t>
      </w:r>
      <w:r w:rsidR="00B510EC" w:rsidRPr="009943E4">
        <w:rPr>
          <w:rFonts w:asciiTheme="minorHAnsi" w:hAnsiTheme="minorHAnsi" w:cs="Arial"/>
          <w:sz w:val="22"/>
          <w:szCs w:val="22"/>
        </w:rPr>
        <w:t>th parent/guardian in which designated staff member</w:t>
      </w:r>
      <w:r w:rsidRPr="009943E4">
        <w:rPr>
          <w:rFonts w:asciiTheme="minorHAnsi" w:hAnsiTheme="minorHAnsi" w:cs="Arial"/>
          <w:sz w:val="22"/>
          <w:szCs w:val="22"/>
        </w:rPr>
        <w:t xml:space="preserve"> notifies parent/guardian of future consequences</w:t>
      </w:r>
      <w:r w:rsidR="00B510EC" w:rsidRPr="009943E4">
        <w:rPr>
          <w:rFonts w:asciiTheme="minorHAnsi" w:hAnsiTheme="minorHAnsi" w:cs="Arial"/>
          <w:sz w:val="22"/>
          <w:szCs w:val="22"/>
        </w:rPr>
        <w:t>.</w:t>
      </w:r>
    </w:p>
    <w:p w:rsidR="00B510EC" w:rsidRPr="009943E4" w:rsidRDefault="00B510EC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>9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="00A23D71" w:rsidRPr="009943E4">
        <w:rPr>
          <w:rFonts w:asciiTheme="minorHAnsi" w:hAnsiTheme="minorHAnsi" w:cs="Arial"/>
          <w:sz w:val="22"/>
          <w:szCs w:val="22"/>
        </w:rPr>
        <w:tab/>
        <w:t xml:space="preserve">Referral to Administrator and a </w:t>
      </w:r>
      <w:r w:rsidRPr="009943E4">
        <w:rPr>
          <w:rFonts w:asciiTheme="minorHAnsi" w:hAnsiTheme="minorHAnsi" w:cs="Arial"/>
          <w:sz w:val="22"/>
          <w:szCs w:val="22"/>
        </w:rPr>
        <w:t>conference</w:t>
      </w:r>
      <w:r w:rsidR="00A23D71" w:rsidRPr="009943E4">
        <w:rPr>
          <w:rFonts w:asciiTheme="minorHAnsi" w:hAnsiTheme="minorHAnsi" w:cs="Arial"/>
          <w:sz w:val="22"/>
          <w:szCs w:val="22"/>
        </w:rPr>
        <w:t xml:space="preserve"> is held with the parent/guardian and student </w:t>
      </w:r>
      <w:r w:rsidRPr="009943E4">
        <w:rPr>
          <w:rFonts w:asciiTheme="minorHAnsi" w:hAnsiTheme="minorHAnsi" w:cs="Arial"/>
          <w:sz w:val="22"/>
          <w:szCs w:val="22"/>
        </w:rPr>
        <w:t>in which future consequences are discussed; student i</w:t>
      </w:r>
      <w:r w:rsidR="005B3A99" w:rsidRPr="009943E4">
        <w:rPr>
          <w:rFonts w:asciiTheme="minorHAnsi" w:hAnsiTheme="minorHAnsi" w:cs="Arial"/>
          <w:sz w:val="22"/>
          <w:szCs w:val="22"/>
        </w:rPr>
        <w:t>s</w:t>
      </w:r>
      <w:r w:rsidRPr="009943E4">
        <w:rPr>
          <w:rFonts w:asciiTheme="minorHAnsi" w:hAnsiTheme="minorHAnsi" w:cs="Arial"/>
          <w:sz w:val="22"/>
          <w:szCs w:val="22"/>
        </w:rPr>
        <w:t xml:space="preserve"> </w:t>
      </w:r>
      <w:r w:rsidRPr="009943E4">
        <w:rPr>
          <w:rFonts w:asciiTheme="minorHAnsi" w:hAnsiTheme="minorHAnsi" w:cs="Arial"/>
          <w:b/>
          <w:bCs/>
          <w:sz w:val="22"/>
          <w:szCs w:val="22"/>
        </w:rPr>
        <w:t>ineligible</w:t>
      </w:r>
      <w:r w:rsidRPr="009943E4">
        <w:rPr>
          <w:rFonts w:asciiTheme="minorHAnsi" w:hAnsiTheme="minorHAnsi" w:cs="Arial"/>
          <w:sz w:val="22"/>
          <w:szCs w:val="22"/>
        </w:rPr>
        <w:t xml:space="preserve"> to participate in extra-curricular activities.  </w:t>
      </w:r>
      <w:r w:rsidR="008901E8" w:rsidRPr="009943E4">
        <w:rPr>
          <w:rFonts w:asciiTheme="minorHAnsi" w:hAnsiTheme="minorHAnsi" w:cs="Arial"/>
          <w:sz w:val="22"/>
          <w:szCs w:val="22"/>
        </w:rPr>
        <w:t>(</w:t>
      </w:r>
      <w:r w:rsidRPr="009943E4">
        <w:rPr>
          <w:rFonts w:asciiTheme="minorHAnsi" w:hAnsiTheme="minorHAnsi" w:cs="Arial"/>
          <w:sz w:val="22"/>
          <w:szCs w:val="22"/>
        </w:rPr>
        <w:t>Activities</w:t>
      </w:r>
      <w:r w:rsidR="008901E8" w:rsidRPr="009943E4">
        <w:rPr>
          <w:rFonts w:asciiTheme="minorHAnsi" w:hAnsiTheme="minorHAnsi" w:cs="Arial"/>
          <w:sz w:val="22"/>
          <w:szCs w:val="22"/>
        </w:rPr>
        <w:t xml:space="preserve"> might</w:t>
      </w:r>
      <w:r w:rsidRPr="009943E4">
        <w:rPr>
          <w:rFonts w:asciiTheme="minorHAnsi" w:hAnsiTheme="minorHAnsi" w:cs="Arial"/>
          <w:sz w:val="22"/>
          <w:szCs w:val="22"/>
        </w:rPr>
        <w:t xml:space="preserve"> include leadership, band, cheerleading, athletics, senior activities,</w:t>
      </w:r>
      <w:r w:rsidR="008901E8" w:rsidRPr="009943E4">
        <w:rPr>
          <w:rFonts w:asciiTheme="minorHAnsi" w:hAnsiTheme="minorHAnsi" w:cs="Arial"/>
          <w:sz w:val="22"/>
          <w:szCs w:val="22"/>
        </w:rPr>
        <w:t xml:space="preserve"> field trips,</w:t>
      </w:r>
      <w:r w:rsidRPr="009943E4">
        <w:rPr>
          <w:rFonts w:asciiTheme="minorHAnsi" w:hAnsiTheme="minorHAnsi" w:cs="Arial"/>
          <w:sz w:val="22"/>
          <w:szCs w:val="22"/>
        </w:rPr>
        <w:t xml:space="preserve"> etc.</w:t>
      </w:r>
      <w:r w:rsidR="00D000F2" w:rsidRPr="009943E4">
        <w:rPr>
          <w:rFonts w:asciiTheme="minorHAnsi" w:hAnsiTheme="minorHAnsi" w:cs="Arial"/>
          <w:sz w:val="22"/>
          <w:szCs w:val="22"/>
        </w:rPr>
        <w:t>)</w:t>
      </w:r>
      <w:r w:rsidRPr="009943E4">
        <w:rPr>
          <w:rFonts w:asciiTheme="minorHAnsi" w:hAnsiTheme="minorHAnsi" w:cs="Arial"/>
          <w:sz w:val="22"/>
          <w:szCs w:val="22"/>
        </w:rPr>
        <w:t xml:space="preserve">  </w:t>
      </w:r>
      <w:r w:rsidR="008901E8" w:rsidRPr="009943E4">
        <w:rPr>
          <w:rFonts w:asciiTheme="minorHAnsi" w:hAnsiTheme="minorHAnsi" w:cs="Arial"/>
          <w:sz w:val="22"/>
          <w:szCs w:val="22"/>
        </w:rPr>
        <w:t xml:space="preserve">For secondary: </w:t>
      </w:r>
      <w:r w:rsidRPr="009943E4">
        <w:rPr>
          <w:rFonts w:asciiTheme="minorHAnsi" w:hAnsiTheme="minorHAnsi" w:cs="Arial"/>
          <w:sz w:val="22"/>
          <w:szCs w:val="22"/>
        </w:rPr>
        <w:t>A memo of Tar</w:t>
      </w:r>
      <w:r w:rsidR="005B3A99" w:rsidRPr="009943E4">
        <w:rPr>
          <w:rFonts w:asciiTheme="minorHAnsi" w:hAnsiTheme="minorHAnsi" w:cs="Arial"/>
          <w:sz w:val="22"/>
          <w:szCs w:val="22"/>
        </w:rPr>
        <w:t>dy I</w:t>
      </w:r>
      <w:r w:rsidRPr="009943E4">
        <w:rPr>
          <w:rFonts w:asciiTheme="minorHAnsi" w:hAnsiTheme="minorHAnsi" w:cs="Arial"/>
          <w:sz w:val="22"/>
          <w:szCs w:val="22"/>
        </w:rPr>
        <w:t xml:space="preserve">neligible students will be sent to all staff members.  A student will be ineligible for </w:t>
      </w:r>
      <w:r w:rsidR="00767D35" w:rsidRPr="009943E4">
        <w:rPr>
          <w:rFonts w:asciiTheme="minorHAnsi" w:hAnsiTheme="minorHAnsi" w:cs="Arial"/>
          <w:b/>
          <w:sz w:val="22"/>
          <w:szCs w:val="22"/>
          <w:u w:val="single"/>
        </w:rPr>
        <w:t>&lt;&lt;</w:t>
      </w:r>
      <w:r w:rsidR="008901E8" w:rsidRPr="009943E4">
        <w:rPr>
          <w:rFonts w:asciiTheme="minorHAnsi" w:hAnsiTheme="minorHAnsi" w:cs="Arial"/>
          <w:b/>
          <w:sz w:val="22"/>
          <w:szCs w:val="22"/>
          <w:u w:val="single"/>
        </w:rPr>
        <w:t>ins</w:t>
      </w:r>
      <w:r w:rsidR="00767D35" w:rsidRPr="009943E4">
        <w:rPr>
          <w:rFonts w:asciiTheme="minorHAnsi" w:hAnsiTheme="minorHAnsi" w:cs="Arial"/>
          <w:b/>
          <w:sz w:val="22"/>
          <w:szCs w:val="22"/>
          <w:u w:val="single"/>
        </w:rPr>
        <w:t>ert # of days, weeks, etc. here&gt;&gt;</w:t>
      </w:r>
      <w:r w:rsidRPr="009943E4">
        <w:rPr>
          <w:rFonts w:asciiTheme="minorHAnsi" w:hAnsiTheme="minorHAnsi" w:cs="Arial"/>
          <w:sz w:val="22"/>
          <w:szCs w:val="22"/>
        </w:rPr>
        <w:t>.  If the student i</w:t>
      </w:r>
      <w:r w:rsidR="00D000F2" w:rsidRPr="009943E4">
        <w:rPr>
          <w:rFonts w:asciiTheme="minorHAnsi" w:hAnsiTheme="minorHAnsi" w:cs="Arial"/>
          <w:sz w:val="22"/>
          <w:szCs w:val="22"/>
        </w:rPr>
        <w:t>s tardy during this period, he/she</w:t>
      </w:r>
      <w:r w:rsidRPr="009943E4">
        <w:rPr>
          <w:rFonts w:asciiTheme="minorHAnsi" w:hAnsiTheme="minorHAnsi" w:cs="Arial"/>
          <w:sz w:val="22"/>
          <w:szCs w:val="22"/>
        </w:rPr>
        <w:t xml:space="preserve"> will be ineligible </w:t>
      </w:r>
      <w:r w:rsidR="00767D35" w:rsidRPr="009943E4">
        <w:rPr>
          <w:rFonts w:asciiTheme="minorHAnsi" w:hAnsiTheme="minorHAnsi" w:cs="Arial"/>
          <w:sz w:val="22"/>
          <w:szCs w:val="22"/>
        </w:rPr>
        <w:t xml:space="preserve">an additional </w:t>
      </w:r>
      <w:r w:rsidR="00767D35" w:rsidRPr="009943E4">
        <w:rPr>
          <w:rFonts w:asciiTheme="minorHAnsi" w:hAnsiTheme="minorHAnsi" w:cs="Arial"/>
          <w:b/>
          <w:sz w:val="22"/>
          <w:szCs w:val="22"/>
        </w:rPr>
        <w:t>&lt;&lt;</w:t>
      </w:r>
      <w:r w:rsidR="008901E8" w:rsidRPr="009943E4">
        <w:rPr>
          <w:rFonts w:asciiTheme="minorHAnsi" w:hAnsiTheme="minorHAnsi" w:cs="Arial"/>
          <w:b/>
          <w:sz w:val="22"/>
          <w:szCs w:val="22"/>
          <w:u w:val="single"/>
        </w:rPr>
        <w:t>insert # of days, weeks, etc. here</w:t>
      </w:r>
      <w:r w:rsidR="00767D35" w:rsidRPr="009943E4">
        <w:rPr>
          <w:rFonts w:asciiTheme="minorHAnsi" w:hAnsiTheme="minorHAnsi" w:cs="Arial"/>
          <w:b/>
          <w:sz w:val="22"/>
          <w:szCs w:val="22"/>
          <w:u w:val="single"/>
        </w:rPr>
        <w:t>&gt;&gt;</w:t>
      </w:r>
      <w:r w:rsidRPr="009943E4">
        <w:rPr>
          <w:rFonts w:asciiTheme="minorHAnsi" w:hAnsiTheme="minorHAnsi" w:cs="Arial"/>
          <w:sz w:val="22"/>
          <w:szCs w:val="22"/>
        </w:rPr>
        <w:t>.</w:t>
      </w:r>
    </w:p>
    <w:p w:rsidR="003567ED" w:rsidRPr="009943E4" w:rsidRDefault="003567ED" w:rsidP="003567ED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8901E8" w:rsidRPr="009943E4" w:rsidRDefault="003567ED" w:rsidP="008901E8">
      <w:pPr>
        <w:ind w:left="2880" w:hanging="2880"/>
        <w:rPr>
          <w:rFonts w:asciiTheme="minorHAnsi" w:hAnsiTheme="minorHAnsi" w:cs="Arial"/>
          <w:sz w:val="22"/>
          <w:szCs w:val="22"/>
        </w:rPr>
      </w:pPr>
      <w:r w:rsidRPr="009943E4">
        <w:rPr>
          <w:rFonts w:asciiTheme="minorHAnsi" w:hAnsiTheme="minorHAnsi" w:cs="Arial"/>
          <w:sz w:val="22"/>
          <w:szCs w:val="22"/>
        </w:rPr>
        <w:tab/>
        <w:t xml:space="preserve">***If necessary and applicable, the student will be ineligible the following school year in order to complete </w:t>
      </w:r>
      <w:r w:rsidR="008901E8" w:rsidRPr="009943E4">
        <w:rPr>
          <w:rFonts w:asciiTheme="minorHAnsi" w:hAnsiTheme="minorHAnsi" w:cs="Arial"/>
          <w:sz w:val="22"/>
          <w:szCs w:val="22"/>
        </w:rPr>
        <w:t xml:space="preserve">the </w:t>
      </w:r>
      <w:r w:rsidR="00767D35" w:rsidRPr="009943E4">
        <w:rPr>
          <w:rFonts w:asciiTheme="minorHAnsi" w:hAnsiTheme="minorHAnsi" w:cs="Arial"/>
          <w:b/>
          <w:sz w:val="22"/>
          <w:szCs w:val="22"/>
        </w:rPr>
        <w:t>&lt;&lt;</w:t>
      </w:r>
      <w:r w:rsidR="008901E8" w:rsidRPr="009943E4">
        <w:rPr>
          <w:rFonts w:asciiTheme="minorHAnsi" w:hAnsiTheme="minorHAnsi" w:cs="Arial"/>
          <w:b/>
          <w:sz w:val="22"/>
          <w:szCs w:val="22"/>
          <w:u w:val="single"/>
        </w:rPr>
        <w:t>insert # of days, weeks, etc. here</w:t>
      </w:r>
      <w:r w:rsidR="00767D35" w:rsidRPr="009943E4">
        <w:rPr>
          <w:rFonts w:asciiTheme="minorHAnsi" w:hAnsiTheme="minorHAnsi" w:cs="Arial"/>
          <w:b/>
          <w:sz w:val="22"/>
          <w:szCs w:val="22"/>
          <w:u w:val="single"/>
        </w:rPr>
        <w:t>&gt;&gt;</w:t>
      </w:r>
      <w:r w:rsidR="008901E8" w:rsidRPr="009943E4">
        <w:rPr>
          <w:rFonts w:asciiTheme="minorHAnsi" w:hAnsiTheme="minorHAnsi" w:cs="Arial"/>
          <w:b/>
          <w:sz w:val="22"/>
          <w:szCs w:val="22"/>
        </w:rPr>
        <w:t xml:space="preserve"> </w:t>
      </w:r>
      <w:r w:rsidR="008901E8" w:rsidRPr="009943E4">
        <w:rPr>
          <w:rFonts w:asciiTheme="minorHAnsi" w:hAnsiTheme="minorHAnsi" w:cs="Arial"/>
          <w:sz w:val="22"/>
          <w:szCs w:val="22"/>
        </w:rPr>
        <w:t>of ineligibility.</w:t>
      </w:r>
    </w:p>
    <w:p w:rsidR="008901E8" w:rsidRPr="009943E4" w:rsidRDefault="008901E8" w:rsidP="008901E8">
      <w:pPr>
        <w:ind w:left="2880" w:hanging="2880"/>
        <w:rPr>
          <w:rFonts w:asciiTheme="minorHAnsi" w:hAnsiTheme="minorHAnsi" w:cs="Arial"/>
          <w:sz w:val="22"/>
          <w:szCs w:val="22"/>
        </w:rPr>
      </w:pPr>
    </w:p>
    <w:p w:rsidR="003567ED" w:rsidRPr="009943E4" w:rsidRDefault="003567ED" w:rsidP="00767D35">
      <w:pPr>
        <w:ind w:left="2880" w:hanging="2880"/>
        <w:rPr>
          <w:rFonts w:asciiTheme="minorHAnsi" w:hAnsiTheme="minorHAnsi" w:cs="Arial"/>
          <w:sz w:val="22"/>
          <w:szCs w:val="22"/>
        </w:rPr>
      </w:pPr>
      <w:proofErr w:type="gramStart"/>
      <w:r w:rsidRPr="009943E4">
        <w:rPr>
          <w:rFonts w:asciiTheme="minorHAnsi" w:hAnsiTheme="minorHAnsi" w:cs="Arial"/>
          <w:sz w:val="22"/>
          <w:szCs w:val="22"/>
        </w:rPr>
        <w:t>10</w:t>
      </w:r>
      <w:r w:rsidRPr="009943E4">
        <w:rPr>
          <w:rFonts w:asciiTheme="minorHAnsi" w:hAnsiTheme="minorHAnsi" w:cs="Arial"/>
          <w:sz w:val="22"/>
          <w:szCs w:val="22"/>
          <w:vertAlign w:val="superscript"/>
        </w:rPr>
        <w:t>th</w:t>
      </w:r>
      <w:r w:rsidRPr="009943E4">
        <w:rPr>
          <w:rFonts w:asciiTheme="minorHAnsi" w:hAnsiTheme="minorHAnsi" w:cs="Arial"/>
          <w:sz w:val="22"/>
          <w:szCs w:val="22"/>
        </w:rPr>
        <w:t xml:space="preserve"> Consequence</w:t>
      </w:r>
      <w:r w:rsidRPr="009943E4">
        <w:rPr>
          <w:rFonts w:asciiTheme="minorHAnsi" w:hAnsiTheme="minorHAnsi" w:cs="Arial"/>
          <w:sz w:val="22"/>
          <w:szCs w:val="22"/>
        </w:rPr>
        <w:tab/>
        <w:t>Referral to PSA Counselor for further intervention.</w:t>
      </w:r>
      <w:proofErr w:type="gramEnd"/>
      <w:r w:rsidRPr="009943E4">
        <w:rPr>
          <w:rFonts w:asciiTheme="minorHAnsi" w:hAnsiTheme="minorHAnsi" w:cs="Arial"/>
          <w:sz w:val="22"/>
          <w:szCs w:val="22"/>
        </w:rPr>
        <w:t xml:space="preserve">  Student may be referred to the School Attendance Review Team (SART) and/or the School Attendance Review Board (SARB) which can result in legal consequences for the parent and student.</w:t>
      </w:r>
    </w:p>
    <w:p w:rsidR="009943E4" w:rsidRPr="009943E4" w:rsidRDefault="009943E4" w:rsidP="008901E8">
      <w:pPr>
        <w:rPr>
          <w:rFonts w:asciiTheme="minorHAnsi" w:hAnsiTheme="minorHAnsi" w:cs="Arial"/>
          <w:b/>
          <w:color w:val="FF0000"/>
          <w:sz w:val="36"/>
          <w:szCs w:val="21"/>
        </w:rPr>
      </w:pPr>
    </w:p>
    <w:p w:rsidR="00B510EC" w:rsidRPr="009943E4" w:rsidRDefault="008901E8" w:rsidP="009943E4">
      <w:pPr>
        <w:jc w:val="center"/>
        <w:rPr>
          <w:rFonts w:asciiTheme="minorHAnsi" w:hAnsiTheme="minorHAnsi" w:cs="Arial"/>
          <w:b/>
          <w:color w:val="FF0000"/>
          <w:sz w:val="21"/>
          <w:szCs w:val="21"/>
        </w:rPr>
      </w:pPr>
      <w:r w:rsidRPr="009943E4">
        <w:rPr>
          <w:rFonts w:asciiTheme="minorHAnsi" w:hAnsiTheme="minorHAnsi" w:cs="Arial"/>
          <w:b/>
          <w:color w:val="FF0000"/>
          <w:sz w:val="21"/>
          <w:szCs w:val="21"/>
        </w:rPr>
        <w:t>**</w:t>
      </w:r>
      <w:r w:rsidR="00B510EC" w:rsidRPr="009943E4">
        <w:rPr>
          <w:rFonts w:asciiTheme="minorHAnsi" w:hAnsiTheme="minorHAnsi" w:cs="Arial"/>
          <w:b/>
          <w:color w:val="FF0000"/>
          <w:sz w:val="21"/>
          <w:szCs w:val="21"/>
        </w:rPr>
        <w:t xml:space="preserve">All interventions and progressive consequences should be documented </w:t>
      </w:r>
      <w:r w:rsidR="00767D35" w:rsidRPr="009943E4">
        <w:rPr>
          <w:rFonts w:asciiTheme="minorHAnsi" w:hAnsiTheme="minorHAnsi" w:cs="Arial"/>
          <w:b/>
          <w:color w:val="FF0000"/>
          <w:sz w:val="21"/>
          <w:szCs w:val="21"/>
        </w:rPr>
        <w:t>in</w:t>
      </w:r>
      <w:r w:rsidRPr="009943E4">
        <w:rPr>
          <w:rFonts w:asciiTheme="minorHAnsi" w:hAnsiTheme="minorHAnsi" w:cs="Arial"/>
          <w:b/>
          <w:color w:val="FF0000"/>
          <w:sz w:val="21"/>
          <w:szCs w:val="21"/>
        </w:rPr>
        <w:t xml:space="preserve"> </w:t>
      </w:r>
      <w:proofErr w:type="spellStart"/>
      <w:proofErr w:type="gramStart"/>
      <w:r w:rsidRPr="009943E4">
        <w:rPr>
          <w:rFonts w:asciiTheme="minorHAnsi" w:hAnsiTheme="minorHAnsi" w:cs="Arial"/>
          <w:b/>
          <w:color w:val="FF0000"/>
          <w:sz w:val="21"/>
          <w:szCs w:val="21"/>
        </w:rPr>
        <w:t>Mi</w:t>
      </w:r>
      <w:r w:rsidR="00A02E19" w:rsidRPr="009943E4">
        <w:rPr>
          <w:rFonts w:asciiTheme="minorHAnsi" w:hAnsiTheme="minorHAnsi" w:cs="Arial"/>
          <w:b/>
          <w:color w:val="FF0000"/>
          <w:sz w:val="21"/>
          <w:szCs w:val="21"/>
        </w:rPr>
        <w:t>SiS</w:t>
      </w:r>
      <w:proofErr w:type="spellEnd"/>
      <w:proofErr w:type="gramEnd"/>
      <w:r w:rsidR="00A02E19" w:rsidRPr="009943E4">
        <w:rPr>
          <w:rFonts w:asciiTheme="minorHAnsi" w:hAnsiTheme="minorHAnsi" w:cs="Arial"/>
          <w:b/>
          <w:color w:val="FF0000"/>
          <w:sz w:val="21"/>
          <w:szCs w:val="21"/>
        </w:rPr>
        <w:t>.</w:t>
      </w:r>
    </w:p>
    <w:sectPr w:rsidR="00B510EC" w:rsidRPr="009943E4" w:rsidSect="00356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BC2" w:rsidRDefault="00F06BC2" w:rsidP="00767D35">
      <w:r>
        <w:separator/>
      </w:r>
    </w:p>
  </w:endnote>
  <w:endnote w:type="continuationSeparator" w:id="0">
    <w:p w:rsidR="00F06BC2" w:rsidRDefault="00F06BC2" w:rsidP="0076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BC2" w:rsidRDefault="00F06BC2" w:rsidP="00767D35">
      <w:r>
        <w:separator/>
      </w:r>
    </w:p>
  </w:footnote>
  <w:footnote w:type="continuationSeparator" w:id="0">
    <w:p w:rsidR="00F06BC2" w:rsidRDefault="00F06BC2" w:rsidP="0076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37AA3"/>
    <w:multiLevelType w:val="hybridMultilevel"/>
    <w:tmpl w:val="0FA4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559CC"/>
    <w:multiLevelType w:val="hybridMultilevel"/>
    <w:tmpl w:val="7E261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ED"/>
    <w:rsid w:val="003567ED"/>
    <w:rsid w:val="003A52EC"/>
    <w:rsid w:val="004B07DE"/>
    <w:rsid w:val="005B3A99"/>
    <w:rsid w:val="00677982"/>
    <w:rsid w:val="006C326D"/>
    <w:rsid w:val="00737A20"/>
    <w:rsid w:val="00765BFE"/>
    <w:rsid w:val="00767D35"/>
    <w:rsid w:val="007A09C3"/>
    <w:rsid w:val="008901E8"/>
    <w:rsid w:val="009943E4"/>
    <w:rsid w:val="009E549C"/>
    <w:rsid w:val="00A02E19"/>
    <w:rsid w:val="00A23D71"/>
    <w:rsid w:val="00B510EC"/>
    <w:rsid w:val="00D000F2"/>
    <w:rsid w:val="00D25FF0"/>
    <w:rsid w:val="00F0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D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D3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7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7D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7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D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2AC3A-DBDC-400D-9A71-CE85EA23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Unified School District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</dc:creator>
  <cp:lastModifiedBy>Windows User</cp:lastModifiedBy>
  <cp:revision>2</cp:revision>
  <cp:lastPrinted>2014-03-24T16:38:00Z</cp:lastPrinted>
  <dcterms:created xsi:type="dcterms:W3CDTF">2018-05-07T19:25:00Z</dcterms:created>
  <dcterms:modified xsi:type="dcterms:W3CDTF">2018-05-07T19:25:00Z</dcterms:modified>
</cp:coreProperties>
</file>